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33A" w:rsidRDefault="004B333A">
      <w:pPr>
        <w:spacing w:after="0" w:line="110" w:lineRule="exact"/>
        <w:rPr>
          <w:sz w:val="11"/>
          <w:szCs w:val="11"/>
        </w:rPr>
      </w:pPr>
    </w:p>
    <w:p w:rsidR="004B333A" w:rsidRDefault="004B333A">
      <w:pPr>
        <w:spacing w:after="0" w:line="200" w:lineRule="exact"/>
        <w:rPr>
          <w:sz w:val="20"/>
          <w:szCs w:val="20"/>
        </w:rPr>
      </w:pPr>
    </w:p>
    <w:p w:rsidR="00916F00" w:rsidRPr="002C3EC1" w:rsidRDefault="00916F00" w:rsidP="00BD6BB6">
      <w:pPr>
        <w:spacing w:before="15" w:after="0" w:line="240" w:lineRule="auto"/>
        <w:ind w:right="-20"/>
        <w:jc w:val="center"/>
        <w:rPr>
          <w:rFonts w:ascii="Calibri" w:eastAsia="Calibri" w:hAnsi="Calibri" w:cs="Calibri"/>
          <w:b/>
          <w:bCs/>
          <w:lang w:val="es-ES"/>
        </w:rPr>
      </w:pPr>
      <w:r w:rsidRPr="002C3EC1">
        <w:rPr>
          <w:rFonts w:ascii="Calibri" w:eastAsia="Calibri" w:hAnsi="Calibri" w:cs="Calibri"/>
          <w:b/>
          <w:bCs/>
          <w:lang w:val="es-ES"/>
        </w:rPr>
        <w:t xml:space="preserve">Anexo </w:t>
      </w:r>
      <w:r w:rsidR="009146E8">
        <w:rPr>
          <w:rFonts w:ascii="Calibri" w:eastAsia="Calibri" w:hAnsi="Calibri" w:cs="Calibri"/>
          <w:b/>
          <w:bCs/>
          <w:lang w:val="es-ES"/>
        </w:rPr>
        <w:t>I</w:t>
      </w:r>
    </w:p>
    <w:p w:rsidR="004B333A" w:rsidRPr="002C3EC1" w:rsidRDefault="007326F2" w:rsidP="00BD6BB6">
      <w:pPr>
        <w:spacing w:before="15" w:after="0" w:line="240" w:lineRule="auto"/>
        <w:ind w:right="-20"/>
        <w:jc w:val="center"/>
        <w:rPr>
          <w:rFonts w:ascii="Calibri" w:eastAsia="Calibri" w:hAnsi="Calibri" w:cs="Calibri"/>
          <w:lang w:val="es-ES"/>
        </w:rPr>
      </w:pPr>
      <w:r w:rsidRPr="002C3EC1">
        <w:rPr>
          <w:rFonts w:ascii="Calibri" w:eastAsia="Calibri" w:hAnsi="Calibri" w:cs="Calibri"/>
          <w:b/>
          <w:bCs/>
          <w:lang w:val="es-ES"/>
        </w:rPr>
        <w:t>D</w:t>
      </w:r>
      <w:r w:rsidRPr="002C3EC1">
        <w:rPr>
          <w:rFonts w:ascii="Calibri" w:eastAsia="Calibri" w:hAnsi="Calibri" w:cs="Calibri"/>
          <w:b/>
          <w:bCs/>
          <w:spacing w:val="-1"/>
          <w:lang w:val="es-ES"/>
        </w:rPr>
        <w:t>E</w:t>
      </w:r>
      <w:r w:rsidRPr="002C3EC1">
        <w:rPr>
          <w:rFonts w:ascii="Calibri" w:eastAsia="Calibri" w:hAnsi="Calibri" w:cs="Calibri"/>
          <w:b/>
          <w:bCs/>
          <w:spacing w:val="1"/>
          <w:lang w:val="es-ES"/>
        </w:rPr>
        <w:t>C</w:t>
      </w:r>
      <w:r w:rsidRPr="002C3EC1">
        <w:rPr>
          <w:rFonts w:ascii="Calibri" w:eastAsia="Calibri" w:hAnsi="Calibri" w:cs="Calibri"/>
          <w:b/>
          <w:bCs/>
          <w:lang w:val="es-ES"/>
        </w:rPr>
        <w:t>LARACI</w:t>
      </w:r>
      <w:r w:rsidRPr="002C3EC1">
        <w:rPr>
          <w:rFonts w:ascii="Calibri" w:eastAsia="Calibri" w:hAnsi="Calibri" w:cs="Calibri"/>
          <w:b/>
          <w:bCs/>
          <w:spacing w:val="2"/>
          <w:lang w:val="es-ES"/>
        </w:rPr>
        <w:t>Ó</w:t>
      </w:r>
      <w:r w:rsidRPr="002C3EC1">
        <w:rPr>
          <w:rFonts w:ascii="Calibri" w:eastAsia="Calibri" w:hAnsi="Calibri" w:cs="Calibri"/>
          <w:b/>
          <w:bCs/>
          <w:lang w:val="es-ES"/>
        </w:rPr>
        <w:t>N</w:t>
      </w:r>
      <w:r w:rsidRPr="002C3EC1">
        <w:rPr>
          <w:rFonts w:ascii="Calibri" w:eastAsia="Calibri" w:hAnsi="Calibri" w:cs="Calibri"/>
          <w:b/>
          <w:bCs/>
          <w:spacing w:val="-13"/>
          <w:lang w:val="es-ES"/>
        </w:rPr>
        <w:t xml:space="preserve"> </w:t>
      </w:r>
      <w:r w:rsidRPr="002C3EC1">
        <w:rPr>
          <w:rFonts w:ascii="Calibri" w:eastAsia="Calibri" w:hAnsi="Calibri" w:cs="Calibri"/>
          <w:b/>
          <w:bCs/>
          <w:lang w:val="es-ES"/>
        </w:rPr>
        <w:t>RESPON</w:t>
      </w:r>
      <w:r w:rsidRPr="002C3EC1">
        <w:rPr>
          <w:rFonts w:ascii="Calibri" w:eastAsia="Calibri" w:hAnsi="Calibri" w:cs="Calibri"/>
          <w:b/>
          <w:bCs/>
          <w:spacing w:val="1"/>
          <w:lang w:val="es-ES"/>
        </w:rPr>
        <w:t>SA</w:t>
      </w:r>
      <w:r w:rsidRPr="002C3EC1">
        <w:rPr>
          <w:rFonts w:ascii="Calibri" w:eastAsia="Calibri" w:hAnsi="Calibri" w:cs="Calibri"/>
          <w:b/>
          <w:bCs/>
          <w:lang w:val="es-ES"/>
        </w:rPr>
        <w:t>BLE</w:t>
      </w:r>
      <w:r w:rsidRPr="002C3EC1">
        <w:rPr>
          <w:rFonts w:ascii="Calibri" w:eastAsia="Calibri" w:hAnsi="Calibri" w:cs="Calibri"/>
          <w:b/>
          <w:bCs/>
          <w:spacing w:val="-12"/>
          <w:lang w:val="es-ES"/>
        </w:rPr>
        <w:t xml:space="preserve"> </w:t>
      </w:r>
      <w:r w:rsidRPr="002C3EC1">
        <w:rPr>
          <w:rFonts w:ascii="Calibri" w:eastAsia="Calibri" w:hAnsi="Calibri" w:cs="Calibri"/>
          <w:b/>
          <w:bCs/>
          <w:lang w:val="es-ES"/>
        </w:rPr>
        <w:t>DE</w:t>
      </w:r>
      <w:r w:rsidRPr="002C3EC1">
        <w:rPr>
          <w:rFonts w:ascii="Calibri" w:eastAsia="Calibri" w:hAnsi="Calibri" w:cs="Calibri"/>
          <w:b/>
          <w:bCs/>
          <w:spacing w:val="-2"/>
          <w:lang w:val="es-ES"/>
        </w:rPr>
        <w:t xml:space="preserve"> </w:t>
      </w:r>
      <w:r w:rsidR="00BD6BB6" w:rsidRPr="002C3EC1">
        <w:rPr>
          <w:rFonts w:ascii="Calibri" w:eastAsia="Calibri" w:hAnsi="Calibri" w:cs="Calibri"/>
          <w:b/>
          <w:bCs/>
          <w:lang w:val="es-ES"/>
        </w:rPr>
        <w:t xml:space="preserve">CUMPLIMIENTO </w:t>
      </w:r>
      <w:r w:rsidR="006A1DB8">
        <w:rPr>
          <w:rFonts w:ascii="Calibri" w:eastAsia="Calibri" w:hAnsi="Calibri" w:cs="Calibri"/>
          <w:b/>
          <w:bCs/>
          <w:lang w:val="es-ES"/>
        </w:rPr>
        <w:t xml:space="preserve">DE </w:t>
      </w:r>
      <w:r w:rsidR="00BD6BB6" w:rsidRPr="002C3EC1">
        <w:rPr>
          <w:rFonts w:ascii="Calibri" w:eastAsia="Calibri" w:hAnsi="Calibri" w:cs="Calibri"/>
          <w:b/>
          <w:bCs/>
          <w:lang w:val="es-ES"/>
        </w:rPr>
        <w:t>ALCANCES</w:t>
      </w:r>
      <w:r w:rsidR="00DA5A05">
        <w:rPr>
          <w:rFonts w:ascii="Calibri" w:eastAsia="Calibri" w:hAnsi="Calibri" w:cs="Calibri"/>
          <w:b/>
          <w:bCs/>
          <w:lang w:val="es-ES"/>
        </w:rPr>
        <w:t xml:space="preserve"> Y MEDIOS</w:t>
      </w: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BD6BB6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BD6BB6" w:rsidRDefault="004B333A">
      <w:pPr>
        <w:spacing w:before="11" w:after="0" w:line="200" w:lineRule="exact"/>
        <w:rPr>
          <w:sz w:val="20"/>
          <w:szCs w:val="20"/>
          <w:lang w:val="es-ES"/>
        </w:rPr>
      </w:pPr>
    </w:p>
    <w:p w:rsidR="00BD6BB6" w:rsidRPr="00BD6BB6" w:rsidRDefault="007326F2" w:rsidP="00920721">
      <w:pPr>
        <w:tabs>
          <w:tab w:val="left" w:pos="1134"/>
        </w:tabs>
        <w:spacing w:after="0" w:line="360" w:lineRule="auto"/>
        <w:ind w:left="266" w:right="45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D/Dña. 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                                                             </w:t>
      </w:r>
      <w:r w:rsidR="001A7777"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,</w:t>
      </w:r>
      <w:r w:rsidRPr="00BD6BB6">
        <w:rPr>
          <w:rFonts w:ascii="Calibri" w:eastAsia="Calibri" w:hAnsi="Calibri" w:cs="Calibri"/>
          <w:spacing w:val="-8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n</w:t>
      </w:r>
      <w:r w:rsidRPr="00BD6BB6">
        <w:rPr>
          <w:rFonts w:ascii="Calibri" w:eastAsia="Calibri" w:hAnsi="Calibri" w:cs="Calibri"/>
          <w:spacing w:val="-9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NI/N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pacing w:val="1"/>
          <w:sz w:val="20"/>
          <w:szCs w:val="20"/>
          <w:lang w:val="es-ES"/>
        </w:rPr>
        <w:t>F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</w:t>
      </w:r>
      <w:r w:rsidR="001A7777"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12"/>
          <w:sz w:val="20"/>
          <w:szCs w:val="20"/>
          <w:u w:val="single" w:color="000000"/>
          <w:lang w:val="es-ES"/>
        </w:rPr>
        <w:t xml:space="preserve"> </w:t>
      </w:r>
      <w:r w:rsidR="001A7777"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</w:t>
      </w:r>
      <w:r w:rsidRPr="00BD6BB6">
        <w:rPr>
          <w:rFonts w:ascii="Calibri" w:eastAsia="Calibri" w:hAnsi="Calibri" w:cs="Calibri"/>
          <w:spacing w:val="12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represent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a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nte  </w:t>
      </w:r>
      <w:r w:rsidRPr="00BD6BB6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legal  </w:t>
      </w:r>
      <w:r w:rsidRPr="00BD6BB6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de  </w:t>
      </w:r>
      <w:r w:rsidRPr="00BD6BB6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la  </w:t>
      </w:r>
      <w:r w:rsidRPr="00BD6BB6">
        <w:rPr>
          <w:rFonts w:ascii="Calibri" w:eastAsia="Calibri" w:hAnsi="Calibri" w:cs="Calibri"/>
          <w:spacing w:val="16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ent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dad </w:t>
      </w:r>
      <w:r w:rsidRPr="00BD6BB6">
        <w:rPr>
          <w:rFonts w:ascii="Calibri" w:eastAsia="Calibri" w:hAnsi="Calibri" w:cs="Calibri"/>
          <w:spacing w:val="45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                                                                    </w:t>
      </w:r>
      <w:r w:rsidRPr="00BD6BB6">
        <w:rPr>
          <w:rFonts w:ascii="Calibri" w:eastAsia="Calibri" w:hAnsi="Calibri" w:cs="Calibri"/>
          <w:spacing w:val="45"/>
          <w:sz w:val="20"/>
          <w:szCs w:val="20"/>
          <w:u w:val="single" w:color="00000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38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 xml:space="preserve">,  </w:t>
      </w:r>
      <w:r w:rsidRPr="00BD6BB6">
        <w:rPr>
          <w:rFonts w:ascii="Calibri" w:eastAsia="Calibri" w:hAnsi="Calibri" w:cs="Calibri"/>
          <w:spacing w:val="17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c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on dom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cil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o</w:t>
      </w:r>
      <w:r w:rsidRPr="00BD6BB6">
        <w:rPr>
          <w:rFonts w:ascii="Calibri" w:eastAsia="Calibri" w:hAnsi="Calibri" w:cs="Calibri"/>
          <w:spacing w:val="18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soci</w:t>
      </w:r>
      <w:r w:rsidRPr="00BD6BB6">
        <w:rPr>
          <w:rFonts w:ascii="Calibri" w:eastAsia="Calibri" w:hAnsi="Calibri" w:cs="Calibri"/>
          <w:spacing w:val="-2"/>
          <w:sz w:val="20"/>
          <w:szCs w:val="20"/>
          <w:lang w:val="es-ES"/>
        </w:rPr>
        <w:t>a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l</w:t>
      </w:r>
      <w:r w:rsidRPr="00BD6BB6">
        <w:rPr>
          <w:rFonts w:ascii="Calibri" w:eastAsia="Calibri" w:hAnsi="Calibri" w:cs="Calibri"/>
          <w:spacing w:val="18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e</w:t>
      </w:r>
      <w:r w:rsidRPr="00BD6BB6">
        <w:rPr>
          <w:rFonts w:ascii="Calibri" w:eastAsia="Calibri" w:hAnsi="Calibri" w:cs="Calibri"/>
          <w:spacing w:val="1"/>
          <w:sz w:val="20"/>
          <w:szCs w:val="20"/>
          <w:lang w:val="es-ES"/>
        </w:rPr>
        <w:t>n</w:t>
      </w:r>
      <w:r w:rsidRPr="00BD6BB6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                                                                                                                    </w:t>
      </w:r>
      <w:r w:rsidRPr="00BD6BB6">
        <w:rPr>
          <w:rFonts w:ascii="Calibri" w:eastAsia="Calibri" w:hAnsi="Calibri" w:cs="Calibri"/>
          <w:spacing w:val="45"/>
          <w:sz w:val="20"/>
          <w:szCs w:val="20"/>
          <w:u w:val="single" w:color="00000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33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, y</w:t>
      </w:r>
      <w:r w:rsidRPr="00BD6BB6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c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on C</w:t>
      </w:r>
      <w:r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I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F nº</w:t>
      </w:r>
    </w:p>
    <w:p w:rsidR="004B333A" w:rsidRPr="00BD6BB6" w:rsidRDefault="00BD6BB6" w:rsidP="00920721">
      <w:pPr>
        <w:tabs>
          <w:tab w:val="left" w:pos="1134"/>
        </w:tabs>
        <w:spacing w:after="0" w:line="360" w:lineRule="auto"/>
        <w:ind w:left="266" w:right="45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BD6BB6">
        <w:rPr>
          <w:rFonts w:ascii="Calibri" w:eastAsia="Calibri" w:hAnsi="Calibri" w:cs="Calibri"/>
          <w:sz w:val="20"/>
          <w:szCs w:val="20"/>
          <w:lang w:val="es-ES"/>
        </w:rPr>
        <w:t>_________________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,</w:t>
      </w:r>
      <w:r w:rsidR="007326F2" w:rsidRPr="00BD6BB6">
        <w:rPr>
          <w:rFonts w:ascii="Calibri" w:eastAsia="Calibri" w:hAnsi="Calibri" w:cs="Calibri"/>
          <w:spacing w:val="1"/>
          <w:sz w:val="20"/>
          <w:szCs w:val="20"/>
          <w:lang w:val="es-ES"/>
        </w:rPr>
        <w:t xml:space="preserve"> 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p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or m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dio de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la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 xml:space="preserve"> 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pres</w:t>
      </w:r>
      <w:r w:rsidR="007326F2" w:rsidRPr="00BD6BB6">
        <w:rPr>
          <w:rFonts w:ascii="Calibri" w:eastAsia="Calibri" w:hAnsi="Calibri" w:cs="Calibri"/>
          <w:spacing w:val="-1"/>
          <w:sz w:val="20"/>
          <w:szCs w:val="20"/>
          <w:lang w:val="es-ES"/>
        </w:rPr>
        <w:t>e</w:t>
      </w:r>
      <w:r w:rsidR="007326F2" w:rsidRPr="00BD6BB6">
        <w:rPr>
          <w:rFonts w:ascii="Calibri" w:eastAsia="Calibri" w:hAnsi="Calibri" w:cs="Calibri"/>
          <w:sz w:val="20"/>
          <w:szCs w:val="20"/>
          <w:lang w:val="es-ES"/>
        </w:rPr>
        <w:t>nte</w:t>
      </w:r>
      <w:r w:rsidRPr="00BD6BB6">
        <w:rPr>
          <w:rFonts w:ascii="Calibri" w:eastAsia="Calibri" w:hAnsi="Calibri" w:cs="Calibri"/>
          <w:sz w:val="20"/>
          <w:szCs w:val="20"/>
          <w:lang w:val="es-ES"/>
        </w:rPr>
        <w:t>:</w:t>
      </w:r>
    </w:p>
    <w:p w:rsidR="004B333A" w:rsidRPr="00BD6BB6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BD6BB6" w:rsidRDefault="004B333A">
      <w:pPr>
        <w:spacing w:before="3" w:after="0" w:line="240" w:lineRule="exact"/>
        <w:rPr>
          <w:sz w:val="24"/>
          <w:szCs w:val="24"/>
          <w:lang w:val="es-ES"/>
        </w:rPr>
      </w:pPr>
    </w:p>
    <w:p w:rsidR="004B333A" w:rsidRPr="00BD6BB6" w:rsidRDefault="007326F2">
      <w:pPr>
        <w:spacing w:after="0" w:line="240" w:lineRule="auto"/>
        <w:ind w:left="310" w:right="7735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BD6BB6">
        <w:rPr>
          <w:rFonts w:ascii="Calibri" w:eastAsia="Calibri" w:hAnsi="Calibri" w:cs="Calibri"/>
          <w:b/>
          <w:bCs/>
          <w:sz w:val="20"/>
          <w:szCs w:val="20"/>
          <w:lang w:val="es-ES"/>
        </w:rPr>
        <w:t>D</w:t>
      </w:r>
      <w:r w:rsidRPr="00BD6BB6">
        <w:rPr>
          <w:rFonts w:ascii="Calibri" w:eastAsia="Calibri" w:hAnsi="Calibri" w:cs="Calibri"/>
          <w:b/>
          <w:bCs/>
          <w:spacing w:val="-1"/>
          <w:sz w:val="20"/>
          <w:szCs w:val="20"/>
          <w:lang w:val="es-ES"/>
        </w:rPr>
        <w:t>E</w:t>
      </w:r>
      <w:r w:rsidRPr="00BD6BB6">
        <w:rPr>
          <w:rFonts w:ascii="Calibri" w:eastAsia="Calibri" w:hAnsi="Calibri" w:cs="Calibri"/>
          <w:b/>
          <w:bCs/>
          <w:sz w:val="20"/>
          <w:szCs w:val="20"/>
          <w:lang w:val="es-ES"/>
        </w:rPr>
        <w:t>CLARA:</w:t>
      </w:r>
    </w:p>
    <w:p w:rsidR="004B333A" w:rsidRPr="00BD6BB6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BD6BB6" w:rsidRDefault="004B333A">
      <w:pPr>
        <w:spacing w:before="3" w:after="0" w:line="240" w:lineRule="exact"/>
        <w:rPr>
          <w:sz w:val="24"/>
          <w:szCs w:val="24"/>
          <w:lang w:val="es-ES"/>
        </w:rPr>
      </w:pPr>
    </w:p>
    <w:p w:rsidR="00DA5A05" w:rsidRPr="00DA5A05" w:rsidRDefault="007326F2" w:rsidP="00440B86">
      <w:pPr>
        <w:pStyle w:val="Prrafodelista"/>
        <w:numPr>
          <w:ilvl w:val="0"/>
          <w:numId w:val="1"/>
        </w:numPr>
        <w:spacing w:after="0" w:line="360" w:lineRule="auto"/>
        <w:ind w:right="44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DA5A05">
        <w:rPr>
          <w:rFonts w:ascii="Calibri" w:eastAsia="Calibri" w:hAnsi="Calibri" w:cs="Calibri"/>
          <w:sz w:val="20"/>
          <w:szCs w:val="20"/>
          <w:lang w:val="es-ES"/>
        </w:rPr>
        <w:t>Que</w:t>
      </w:r>
      <w:r w:rsidRPr="00DA5A05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la cita</w:t>
      </w:r>
      <w:r w:rsidRPr="00DA5A05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a</w:t>
      </w:r>
      <w:r w:rsidRPr="00DA5A05">
        <w:rPr>
          <w:rFonts w:ascii="Calibri" w:eastAsia="Calibri" w:hAnsi="Calibri" w:cs="Calibri"/>
          <w:spacing w:val="3"/>
          <w:sz w:val="20"/>
          <w:szCs w:val="20"/>
          <w:lang w:val="es-ES"/>
        </w:rPr>
        <w:t xml:space="preserve">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socie</w:t>
      </w:r>
      <w:r w:rsidRPr="00DA5A05">
        <w:rPr>
          <w:rFonts w:ascii="Calibri" w:eastAsia="Calibri" w:hAnsi="Calibri" w:cs="Calibri"/>
          <w:spacing w:val="-1"/>
          <w:sz w:val="20"/>
          <w:szCs w:val="20"/>
          <w:lang w:val="es-ES"/>
        </w:rPr>
        <w:t>d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ad</w:t>
      </w:r>
      <w:r w:rsidRPr="00DA5A05">
        <w:rPr>
          <w:rFonts w:ascii="Calibri" w:eastAsia="Calibri" w:hAnsi="Calibri" w:cs="Calibri"/>
          <w:spacing w:val="2"/>
          <w:sz w:val="20"/>
          <w:szCs w:val="20"/>
          <w:lang w:val="es-ES"/>
        </w:rPr>
        <w:t xml:space="preserve">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c</w:t>
      </w:r>
      <w:r w:rsidRPr="00DA5A05">
        <w:rPr>
          <w:rFonts w:ascii="Calibri" w:eastAsia="Calibri" w:hAnsi="Calibri" w:cs="Calibri"/>
          <w:spacing w:val="-1"/>
          <w:sz w:val="20"/>
          <w:szCs w:val="20"/>
          <w:lang w:val="es-ES"/>
        </w:rPr>
        <w:t>o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noce</w:t>
      </w:r>
      <w:r w:rsidRPr="00DA5A05">
        <w:rPr>
          <w:rFonts w:ascii="Calibri" w:eastAsia="Calibri" w:hAnsi="Calibri" w:cs="Calibri"/>
          <w:spacing w:val="4"/>
          <w:sz w:val="20"/>
          <w:szCs w:val="20"/>
          <w:lang w:val="es-ES"/>
        </w:rPr>
        <w:t xml:space="preserve">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>el</w:t>
      </w:r>
      <w:r w:rsidR="00BD6BB6" w:rsidRPr="00DA5A05">
        <w:rPr>
          <w:rFonts w:ascii="Calibri" w:eastAsia="Calibri" w:hAnsi="Calibri" w:cs="Calibri"/>
          <w:sz w:val="20"/>
          <w:szCs w:val="20"/>
          <w:lang w:val="es-ES"/>
        </w:rPr>
        <w:t xml:space="preserve"> alcance descrito en el apartado </w:t>
      </w:r>
      <w:r w:rsidR="000C522A">
        <w:rPr>
          <w:rFonts w:ascii="Calibri" w:eastAsia="Calibri" w:hAnsi="Calibri" w:cs="Calibri"/>
          <w:sz w:val="20"/>
          <w:szCs w:val="20"/>
          <w:lang w:val="es-ES"/>
        </w:rPr>
        <w:t>3</w:t>
      </w:r>
      <w:r w:rsidR="00BD6BB6" w:rsidRPr="00DA5A05">
        <w:rPr>
          <w:rFonts w:ascii="Calibri" w:eastAsia="Calibri" w:hAnsi="Calibri" w:cs="Calibri"/>
          <w:sz w:val="20"/>
          <w:szCs w:val="20"/>
          <w:lang w:val="es-ES"/>
        </w:rPr>
        <w:t xml:space="preserve"> de</w:t>
      </w:r>
      <w:r w:rsidR="000C522A">
        <w:rPr>
          <w:rFonts w:ascii="Calibri" w:eastAsia="Calibri" w:hAnsi="Calibri" w:cs="Calibri"/>
          <w:sz w:val="20"/>
          <w:szCs w:val="20"/>
          <w:lang w:val="es-ES"/>
        </w:rPr>
        <w:t>l Cuadro de Características</w:t>
      </w:r>
      <w:r w:rsidR="00BD6BB6" w:rsidRPr="00DA5A05">
        <w:rPr>
          <w:rFonts w:ascii="Calibri" w:eastAsia="Calibri" w:hAnsi="Calibri" w:cs="Calibri"/>
          <w:sz w:val="20"/>
          <w:szCs w:val="20"/>
          <w:lang w:val="es-ES"/>
        </w:rPr>
        <w:t xml:space="preserve"> para el expediente con número de referencia </w:t>
      </w:r>
      <w:r w:rsidR="00DA3C61" w:rsidRPr="00DA3C61">
        <w:rPr>
          <w:rFonts w:ascii="Calibri" w:eastAsia="Calibri" w:hAnsi="Calibri" w:cs="Calibri"/>
          <w:sz w:val="20"/>
          <w:szCs w:val="20"/>
          <w:lang w:val="es-ES"/>
        </w:rPr>
        <w:t>20210113-00021</w:t>
      </w:r>
      <w:bookmarkStart w:id="0" w:name="_GoBack"/>
      <w:bookmarkEnd w:id="0"/>
      <w:r w:rsidR="00F25569">
        <w:rPr>
          <w:rFonts w:ascii="Calibri" w:eastAsia="Calibri" w:hAnsi="Calibri" w:cs="Calibri"/>
          <w:sz w:val="20"/>
          <w:szCs w:val="20"/>
          <w:lang w:val="es-ES"/>
        </w:rPr>
        <w:t>.</w:t>
      </w:r>
    </w:p>
    <w:p w:rsidR="008B1DFD" w:rsidRDefault="008B1DFD" w:rsidP="00DA5A05">
      <w:pPr>
        <w:pStyle w:val="Prrafodelista"/>
        <w:numPr>
          <w:ilvl w:val="0"/>
          <w:numId w:val="1"/>
        </w:numPr>
        <w:spacing w:after="0" w:line="360" w:lineRule="auto"/>
        <w:ind w:right="44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DA5A05">
        <w:rPr>
          <w:rFonts w:ascii="Calibri" w:eastAsia="Calibri" w:hAnsi="Calibri" w:cs="Calibri"/>
          <w:spacing w:val="2"/>
          <w:sz w:val="20"/>
          <w:szCs w:val="20"/>
          <w:lang w:val="es-ES"/>
        </w:rPr>
        <w:t>Que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 xml:space="preserve"> se compromete a cumplir con todos los </w:t>
      </w:r>
      <w:r w:rsidR="00447FC5" w:rsidRPr="00DA5A05">
        <w:rPr>
          <w:rFonts w:ascii="Calibri" w:eastAsia="Calibri" w:hAnsi="Calibri" w:cs="Calibri"/>
          <w:sz w:val="20"/>
          <w:szCs w:val="20"/>
          <w:lang w:val="es-ES"/>
        </w:rPr>
        <w:t xml:space="preserve">alcances establecidos en </w:t>
      </w:r>
      <w:r w:rsidR="000C522A">
        <w:rPr>
          <w:rFonts w:ascii="Calibri" w:eastAsia="Calibri" w:hAnsi="Calibri" w:cs="Calibri"/>
          <w:sz w:val="20"/>
          <w:szCs w:val="20"/>
          <w:lang w:val="es-ES"/>
        </w:rPr>
        <w:t>el Cuadro de Características</w:t>
      </w:r>
      <w:r w:rsidR="00320548" w:rsidRPr="00DA5A05">
        <w:rPr>
          <w:rFonts w:ascii="Calibri" w:eastAsia="Calibri" w:hAnsi="Calibri" w:cs="Calibri"/>
          <w:sz w:val="20"/>
          <w:szCs w:val="20"/>
          <w:lang w:val="es-ES"/>
        </w:rPr>
        <w:t xml:space="preserve">, en su apartado </w:t>
      </w:r>
      <w:r w:rsidR="000C522A">
        <w:rPr>
          <w:rFonts w:ascii="Calibri" w:eastAsia="Calibri" w:hAnsi="Calibri" w:cs="Calibri"/>
          <w:sz w:val="20"/>
          <w:szCs w:val="20"/>
          <w:lang w:val="es-ES"/>
        </w:rPr>
        <w:t>3</w:t>
      </w:r>
      <w:r w:rsidR="00320548" w:rsidRPr="00DA5A05">
        <w:rPr>
          <w:rFonts w:ascii="Calibri" w:eastAsia="Calibri" w:hAnsi="Calibri" w:cs="Calibri"/>
          <w:sz w:val="20"/>
          <w:szCs w:val="20"/>
          <w:lang w:val="es-ES"/>
        </w:rPr>
        <w:t>.</w:t>
      </w:r>
    </w:p>
    <w:p w:rsidR="00DA5A05" w:rsidRPr="00DA5A05" w:rsidRDefault="00DA5A05" w:rsidP="00DA5A05">
      <w:pPr>
        <w:pStyle w:val="Prrafodelista"/>
        <w:numPr>
          <w:ilvl w:val="0"/>
          <w:numId w:val="1"/>
        </w:numPr>
        <w:spacing w:after="0" w:line="360" w:lineRule="auto"/>
        <w:ind w:right="44"/>
        <w:jc w:val="both"/>
        <w:rPr>
          <w:rFonts w:ascii="Calibri" w:eastAsia="Calibri" w:hAnsi="Calibri" w:cs="Calibri"/>
          <w:sz w:val="20"/>
          <w:szCs w:val="20"/>
          <w:lang w:val="es-ES"/>
        </w:rPr>
      </w:pPr>
      <w:r>
        <w:rPr>
          <w:rFonts w:ascii="Calibri" w:eastAsia="Calibri" w:hAnsi="Calibri" w:cs="Calibri"/>
          <w:sz w:val="20"/>
          <w:szCs w:val="20"/>
          <w:lang w:val="es-ES"/>
        </w:rPr>
        <w:t xml:space="preserve">Que la sociedad se compromete </w:t>
      </w:r>
      <w:r w:rsidR="000C05AB">
        <w:rPr>
          <w:rFonts w:ascii="Calibri" w:eastAsia="Calibri" w:hAnsi="Calibri" w:cs="Calibri"/>
          <w:sz w:val="20"/>
          <w:szCs w:val="20"/>
          <w:lang w:val="es-ES"/>
        </w:rPr>
        <w:t xml:space="preserve">a </w:t>
      </w:r>
      <w:r w:rsidRPr="00DA5A05">
        <w:rPr>
          <w:rFonts w:ascii="Calibri" w:eastAsia="Calibri" w:hAnsi="Calibri" w:cs="Calibri"/>
          <w:sz w:val="20"/>
          <w:szCs w:val="20"/>
          <w:lang w:val="es-ES"/>
        </w:rPr>
        <w:t xml:space="preserve">aportar todos los medios </w:t>
      </w:r>
      <w:r w:rsidR="00F32591">
        <w:rPr>
          <w:rFonts w:ascii="Calibri" w:eastAsia="Calibri" w:hAnsi="Calibri" w:cs="Calibri"/>
          <w:sz w:val="20"/>
          <w:szCs w:val="20"/>
          <w:lang w:val="es-ES"/>
        </w:rPr>
        <w:t xml:space="preserve">requeridos en el apartado </w:t>
      </w:r>
      <w:r w:rsidR="000C522A">
        <w:rPr>
          <w:rFonts w:ascii="Calibri" w:eastAsia="Calibri" w:hAnsi="Calibri" w:cs="Calibri"/>
          <w:sz w:val="20"/>
          <w:szCs w:val="20"/>
          <w:lang w:val="es-ES"/>
        </w:rPr>
        <w:t>9.1.2</w:t>
      </w:r>
      <w:r w:rsidR="000C05AB">
        <w:rPr>
          <w:rFonts w:ascii="Calibri" w:eastAsia="Calibri" w:hAnsi="Calibri" w:cs="Calibri"/>
          <w:sz w:val="20"/>
          <w:szCs w:val="20"/>
          <w:lang w:val="es-ES"/>
        </w:rPr>
        <w:t xml:space="preserve"> </w:t>
      </w:r>
      <w:r w:rsidR="000C522A">
        <w:rPr>
          <w:rFonts w:ascii="Calibri" w:eastAsia="Calibri" w:hAnsi="Calibri" w:cs="Calibri"/>
          <w:sz w:val="20"/>
          <w:szCs w:val="20"/>
          <w:lang w:val="es-ES"/>
        </w:rPr>
        <w:t>d</w:t>
      </w:r>
      <w:r w:rsidR="000C522A" w:rsidRPr="000C522A">
        <w:rPr>
          <w:rFonts w:ascii="Calibri" w:eastAsia="Calibri" w:hAnsi="Calibri" w:cs="Calibri"/>
          <w:sz w:val="20"/>
          <w:szCs w:val="20"/>
          <w:lang w:val="es-ES"/>
        </w:rPr>
        <w:t xml:space="preserve">el Cuadro de Características, </w:t>
      </w:r>
      <w:r w:rsidR="00420697">
        <w:rPr>
          <w:rFonts w:ascii="Calibri" w:eastAsia="Calibri" w:hAnsi="Calibri" w:cs="Calibri"/>
          <w:sz w:val="20"/>
          <w:szCs w:val="20"/>
          <w:lang w:val="es-ES"/>
        </w:rPr>
        <w:t>necesarios</w:t>
      </w:r>
      <w:r>
        <w:rPr>
          <w:rFonts w:ascii="Calibri" w:eastAsia="Calibri" w:hAnsi="Calibri" w:cs="Calibri"/>
          <w:sz w:val="20"/>
          <w:szCs w:val="20"/>
          <w:lang w:val="es-ES"/>
        </w:rPr>
        <w:t xml:space="preserve"> para el cumplimiento de los trabajos.</w:t>
      </w: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before="5" w:after="0" w:line="200" w:lineRule="exact"/>
        <w:rPr>
          <w:sz w:val="20"/>
          <w:szCs w:val="20"/>
          <w:lang w:val="es-ES"/>
        </w:rPr>
      </w:pPr>
    </w:p>
    <w:p w:rsidR="004B333A" w:rsidRPr="002C3EC1" w:rsidRDefault="007326F2">
      <w:pPr>
        <w:spacing w:after="0" w:line="241" w:lineRule="exact"/>
        <w:ind w:left="265" w:right="3377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2C3EC1">
        <w:rPr>
          <w:rFonts w:ascii="Calibri" w:eastAsia="Calibri" w:hAnsi="Calibri" w:cs="Calibri"/>
          <w:sz w:val="20"/>
          <w:szCs w:val="20"/>
          <w:lang w:val="es-ES"/>
        </w:rPr>
        <w:t>En</w:t>
      </w:r>
      <w:r w:rsidRPr="002C3EC1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</w:t>
      </w:r>
      <w:r w:rsidRPr="002C3EC1">
        <w:rPr>
          <w:rFonts w:ascii="Calibri" w:eastAsia="Calibri" w:hAnsi="Calibri" w:cs="Calibri"/>
          <w:spacing w:val="20"/>
          <w:sz w:val="20"/>
          <w:szCs w:val="20"/>
          <w:u w:val="single" w:color="000000"/>
          <w:lang w:val="es-ES"/>
        </w:rPr>
        <w:t xml:space="preserve"> </w:t>
      </w:r>
      <w:r w:rsidRPr="002C3EC1">
        <w:rPr>
          <w:rFonts w:ascii="Calibri" w:eastAsia="Calibri" w:hAnsi="Calibri" w:cs="Calibri"/>
          <w:sz w:val="20"/>
          <w:szCs w:val="20"/>
          <w:lang w:val="es-ES"/>
        </w:rPr>
        <w:t xml:space="preserve">, a </w:t>
      </w:r>
      <w:r w:rsidRPr="002C3EC1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</w:t>
      </w:r>
      <w:r w:rsidRPr="002C3EC1">
        <w:rPr>
          <w:rFonts w:ascii="Calibri" w:eastAsia="Calibri" w:hAnsi="Calibri" w:cs="Calibri"/>
          <w:spacing w:val="-9"/>
          <w:sz w:val="20"/>
          <w:szCs w:val="20"/>
          <w:u w:val="single" w:color="000000"/>
          <w:lang w:val="es-ES"/>
        </w:rPr>
        <w:t xml:space="preserve"> </w:t>
      </w:r>
      <w:r w:rsidRPr="002C3EC1">
        <w:rPr>
          <w:rFonts w:ascii="Calibri" w:eastAsia="Calibri" w:hAnsi="Calibri" w:cs="Calibri"/>
          <w:sz w:val="20"/>
          <w:szCs w:val="20"/>
          <w:lang w:val="es-ES"/>
        </w:rPr>
        <w:t xml:space="preserve">de </w:t>
      </w:r>
      <w:r w:rsidRPr="002C3EC1">
        <w:rPr>
          <w:rFonts w:ascii="Calibri" w:eastAsia="Calibri" w:hAnsi="Calibri" w:cs="Calibri"/>
          <w:sz w:val="20"/>
          <w:szCs w:val="20"/>
          <w:u w:val="single" w:color="000000"/>
          <w:lang w:val="es-ES"/>
        </w:rPr>
        <w:t xml:space="preserve">                                    </w:t>
      </w:r>
      <w:r w:rsidRPr="002C3EC1">
        <w:rPr>
          <w:rFonts w:ascii="Calibri" w:eastAsia="Calibri" w:hAnsi="Calibri" w:cs="Calibri"/>
          <w:spacing w:val="20"/>
          <w:sz w:val="20"/>
          <w:szCs w:val="20"/>
          <w:u w:val="single" w:color="000000"/>
          <w:lang w:val="es-ES"/>
        </w:rPr>
        <w:t xml:space="preserve"> </w:t>
      </w:r>
      <w:r w:rsidRPr="002C3EC1">
        <w:rPr>
          <w:rFonts w:ascii="Calibri" w:eastAsia="Calibri" w:hAnsi="Calibri" w:cs="Calibri"/>
          <w:sz w:val="20"/>
          <w:szCs w:val="20"/>
          <w:lang w:val="es-ES"/>
        </w:rPr>
        <w:t xml:space="preserve">de </w:t>
      </w:r>
      <w:r w:rsidRPr="000C522A">
        <w:rPr>
          <w:rFonts w:ascii="Calibri" w:eastAsia="Calibri" w:hAnsi="Calibri" w:cs="Calibri"/>
          <w:sz w:val="20"/>
          <w:szCs w:val="20"/>
          <w:lang w:val="es-ES"/>
        </w:rPr>
        <w:t>2</w:t>
      </w:r>
      <w:r w:rsidRPr="000C522A">
        <w:rPr>
          <w:rFonts w:ascii="Calibri" w:eastAsia="Calibri" w:hAnsi="Calibri" w:cs="Calibri"/>
          <w:spacing w:val="2"/>
          <w:sz w:val="20"/>
          <w:szCs w:val="20"/>
          <w:lang w:val="es-ES"/>
        </w:rPr>
        <w:t>0</w:t>
      </w:r>
      <w:r w:rsidR="002C2805" w:rsidRPr="000C522A">
        <w:rPr>
          <w:rFonts w:ascii="Calibri" w:eastAsia="Calibri" w:hAnsi="Calibri" w:cs="Calibri"/>
          <w:spacing w:val="2"/>
          <w:sz w:val="20"/>
          <w:szCs w:val="20"/>
          <w:lang w:val="es-ES"/>
        </w:rPr>
        <w:t>2</w:t>
      </w:r>
      <w:r w:rsidR="00392078">
        <w:rPr>
          <w:rFonts w:ascii="Calibri" w:eastAsia="Calibri" w:hAnsi="Calibri" w:cs="Calibri"/>
          <w:spacing w:val="2"/>
          <w:sz w:val="20"/>
          <w:szCs w:val="20"/>
          <w:lang w:val="es-ES"/>
        </w:rPr>
        <w:t>1</w:t>
      </w: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after="0" w:line="200" w:lineRule="exact"/>
        <w:rPr>
          <w:sz w:val="20"/>
          <w:szCs w:val="20"/>
          <w:lang w:val="es-ES"/>
        </w:rPr>
      </w:pPr>
    </w:p>
    <w:p w:rsidR="004B333A" w:rsidRPr="002C3EC1" w:rsidRDefault="004B333A">
      <w:pPr>
        <w:spacing w:before="8" w:after="0" w:line="280" w:lineRule="exact"/>
        <w:rPr>
          <w:sz w:val="28"/>
          <w:szCs w:val="28"/>
          <w:lang w:val="es-ES"/>
        </w:rPr>
      </w:pPr>
    </w:p>
    <w:p w:rsidR="004B333A" w:rsidRPr="002C3EC1" w:rsidRDefault="007326F2">
      <w:pPr>
        <w:spacing w:before="15" w:after="0" w:line="240" w:lineRule="auto"/>
        <w:ind w:right="81"/>
        <w:jc w:val="right"/>
        <w:rPr>
          <w:rFonts w:ascii="Calibri" w:eastAsia="Calibri" w:hAnsi="Calibri" w:cs="Calibri"/>
          <w:lang w:val="es-ES"/>
        </w:rPr>
      </w:pPr>
      <w:r w:rsidRPr="002C3EC1">
        <w:rPr>
          <w:rFonts w:ascii="Calibri" w:eastAsia="Calibri" w:hAnsi="Calibri" w:cs="Calibri"/>
          <w:lang w:val="es-ES"/>
        </w:rPr>
        <w:t>(Fir</w:t>
      </w:r>
      <w:r w:rsidRPr="002C3EC1">
        <w:rPr>
          <w:rFonts w:ascii="Calibri" w:eastAsia="Calibri" w:hAnsi="Calibri" w:cs="Calibri"/>
          <w:spacing w:val="-1"/>
          <w:lang w:val="es-ES"/>
        </w:rPr>
        <w:t>m</w:t>
      </w:r>
      <w:r w:rsidRPr="002C3EC1">
        <w:rPr>
          <w:rFonts w:ascii="Calibri" w:eastAsia="Calibri" w:hAnsi="Calibri" w:cs="Calibri"/>
          <w:lang w:val="es-ES"/>
        </w:rPr>
        <w:t>a</w:t>
      </w:r>
      <w:r w:rsidRPr="002C3EC1">
        <w:rPr>
          <w:rFonts w:ascii="Calibri" w:eastAsia="Calibri" w:hAnsi="Calibri" w:cs="Calibri"/>
          <w:spacing w:val="-5"/>
          <w:lang w:val="es-ES"/>
        </w:rPr>
        <w:t xml:space="preserve"> </w:t>
      </w:r>
      <w:r w:rsidRPr="002C3EC1">
        <w:rPr>
          <w:rFonts w:ascii="Calibri" w:eastAsia="Calibri" w:hAnsi="Calibri" w:cs="Calibri"/>
          <w:lang w:val="es-ES"/>
        </w:rPr>
        <w:t>y</w:t>
      </w:r>
      <w:r w:rsidRPr="002C3EC1">
        <w:rPr>
          <w:rFonts w:ascii="Calibri" w:eastAsia="Calibri" w:hAnsi="Calibri" w:cs="Calibri"/>
          <w:spacing w:val="-2"/>
          <w:lang w:val="es-ES"/>
        </w:rPr>
        <w:t xml:space="preserve"> </w:t>
      </w:r>
      <w:r w:rsidRPr="002C3EC1">
        <w:rPr>
          <w:rFonts w:ascii="Calibri" w:eastAsia="Calibri" w:hAnsi="Calibri" w:cs="Calibri"/>
          <w:w w:val="99"/>
          <w:lang w:val="es-ES"/>
        </w:rPr>
        <w:t>sell</w:t>
      </w:r>
      <w:r w:rsidRPr="002C3EC1">
        <w:rPr>
          <w:rFonts w:ascii="Calibri" w:eastAsia="Calibri" w:hAnsi="Calibri" w:cs="Calibri"/>
          <w:spacing w:val="2"/>
          <w:w w:val="99"/>
          <w:lang w:val="es-ES"/>
        </w:rPr>
        <w:t>o</w:t>
      </w:r>
      <w:r w:rsidRPr="002C3EC1">
        <w:rPr>
          <w:rFonts w:ascii="Calibri" w:eastAsia="Calibri" w:hAnsi="Calibri" w:cs="Calibri"/>
          <w:w w:val="99"/>
          <w:lang w:val="es-ES"/>
        </w:rPr>
        <w:t>)</w:t>
      </w:r>
    </w:p>
    <w:sectPr w:rsidR="004B333A" w:rsidRPr="002C3EC1">
      <w:headerReference w:type="default" r:id="rId7"/>
      <w:type w:val="continuous"/>
      <w:pgSz w:w="12240" w:h="15840"/>
      <w:pgMar w:top="1480" w:right="160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BB6" w:rsidRDefault="00BD6BB6" w:rsidP="00BD6BB6">
      <w:pPr>
        <w:spacing w:after="0" w:line="240" w:lineRule="auto"/>
      </w:pPr>
      <w:r>
        <w:separator/>
      </w:r>
    </w:p>
  </w:endnote>
  <w:endnote w:type="continuationSeparator" w:id="0">
    <w:p w:rsidR="00BD6BB6" w:rsidRDefault="00BD6BB6" w:rsidP="00BD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BB6" w:rsidRDefault="00BD6BB6" w:rsidP="00BD6BB6">
      <w:pPr>
        <w:spacing w:after="0" w:line="240" w:lineRule="auto"/>
      </w:pPr>
      <w:r>
        <w:separator/>
      </w:r>
    </w:p>
  </w:footnote>
  <w:footnote w:type="continuationSeparator" w:id="0">
    <w:p w:rsidR="00BD6BB6" w:rsidRDefault="00BD6BB6" w:rsidP="00BD6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BB6" w:rsidRDefault="00BD6BB6">
    <w:pPr>
      <w:pStyle w:val="Encabezado"/>
    </w:pPr>
    <w:r w:rsidRPr="00A27AA8">
      <w:rPr>
        <w:noProof/>
        <w:sz w:val="29"/>
        <w:szCs w:val="29"/>
        <w:lang w:val="es-ES" w:eastAsia="es-ES"/>
      </w:rPr>
      <w:drawing>
        <wp:anchor distT="0" distB="0" distL="114300" distR="114300" simplePos="0" relativeHeight="251659264" behindDoc="0" locked="0" layoutInCell="1" allowOverlap="1" wp14:anchorId="5D6A1CDD" wp14:editId="4AE22759">
          <wp:simplePos x="0" y="0"/>
          <wp:positionH relativeFrom="column">
            <wp:posOffset>4278702</wp:posOffset>
          </wp:positionH>
          <wp:positionV relativeFrom="paragraph">
            <wp:posOffset>-69011</wp:posOffset>
          </wp:positionV>
          <wp:extent cx="1496695" cy="335280"/>
          <wp:effectExtent l="0" t="0" r="8255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00F0"/>
    <w:multiLevelType w:val="hybridMultilevel"/>
    <w:tmpl w:val="6C02116A"/>
    <w:lvl w:ilvl="0" w:tplc="0C0A0013">
      <w:start w:val="1"/>
      <w:numFmt w:val="upperRoman"/>
      <w:lvlText w:val="%1."/>
      <w:lvlJc w:val="right"/>
      <w:pPr>
        <w:ind w:left="986" w:hanging="360"/>
      </w:pPr>
    </w:lvl>
    <w:lvl w:ilvl="1" w:tplc="0C0A0019" w:tentative="1">
      <w:start w:val="1"/>
      <w:numFmt w:val="lowerLetter"/>
      <w:lvlText w:val="%2."/>
      <w:lvlJc w:val="left"/>
      <w:pPr>
        <w:ind w:left="1706" w:hanging="360"/>
      </w:pPr>
    </w:lvl>
    <w:lvl w:ilvl="2" w:tplc="0C0A001B" w:tentative="1">
      <w:start w:val="1"/>
      <w:numFmt w:val="lowerRoman"/>
      <w:lvlText w:val="%3."/>
      <w:lvlJc w:val="right"/>
      <w:pPr>
        <w:ind w:left="2426" w:hanging="180"/>
      </w:pPr>
    </w:lvl>
    <w:lvl w:ilvl="3" w:tplc="0C0A000F" w:tentative="1">
      <w:start w:val="1"/>
      <w:numFmt w:val="decimal"/>
      <w:lvlText w:val="%4."/>
      <w:lvlJc w:val="left"/>
      <w:pPr>
        <w:ind w:left="3146" w:hanging="360"/>
      </w:pPr>
    </w:lvl>
    <w:lvl w:ilvl="4" w:tplc="0C0A0019" w:tentative="1">
      <w:start w:val="1"/>
      <w:numFmt w:val="lowerLetter"/>
      <w:lvlText w:val="%5."/>
      <w:lvlJc w:val="left"/>
      <w:pPr>
        <w:ind w:left="3866" w:hanging="360"/>
      </w:pPr>
    </w:lvl>
    <w:lvl w:ilvl="5" w:tplc="0C0A001B" w:tentative="1">
      <w:start w:val="1"/>
      <w:numFmt w:val="lowerRoman"/>
      <w:lvlText w:val="%6."/>
      <w:lvlJc w:val="right"/>
      <w:pPr>
        <w:ind w:left="4586" w:hanging="180"/>
      </w:pPr>
    </w:lvl>
    <w:lvl w:ilvl="6" w:tplc="0C0A000F" w:tentative="1">
      <w:start w:val="1"/>
      <w:numFmt w:val="decimal"/>
      <w:lvlText w:val="%7."/>
      <w:lvlJc w:val="left"/>
      <w:pPr>
        <w:ind w:left="5306" w:hanging="360"/>
      </w:pPr>
    </w:lvl>
    <w:lvl w:ilvl="7" w:tplc="0C0A0019" w:tentative="1">
      <w:start w:val="1"/>
      <w:numFmt w:val="lowerLetter"/>
      <w:lvlText w:val="%8."/>
      <w:lvlJc w:val="left"/>
      <w:pPr>
        <w:ind w:left="6026" w:hanging="360"/>
      </w:pPr>
    </w:lvl>
    <w:lvl w:ilvl="8" w:tplc="0C0A001B" w:tentative="1">
      <w:start w:val="1"/>
      <w:numFmt w:val="lowerRoman"/>
      <w:lvlText w:val="%9."/>
      <w:lvlJc w:val="right"/>
      <w:pPr>
        <w:ind w:left="6746" w:hanging="180"/>
      </w:pPr>
    </w:lvl>
  </w:abstractNum>
  <w:abstractNum w:abstractNumId="1" w15:restartNumberingAfterBreak="0">
    <w:nsid w:val="4AC41557"/>
    <w:multiLevelType w:val="hybridMultilevel"/>
    <w:tmpl w:val="B2B65E3C"/>
    <w:lvl w:ilvl="0" w:tplc="2A94C4FC">
      <w:start w:val="1"/>
      <w:numFmt w:val="upperRoman"/>
      <w:lvlText w:val="%1."/>
      <w:lvlJc w:val="left"/>
      <w:pPr>
        <w:ind w:left="98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46" w:hanging="360"/>
      </w:pPr>
    </w:lvl>
    <w:lvl w:ilvl="2" w:tplc="0C0A001B" w:tentative="1">
      <w:start w:val="1"/>
      <w:numFmt w:val="lowerRoman"/>
      <w:lvlText w:val="%3."/>
      <w:lvlJc w:val="right"/>
      <w:pPr>
        <w:ind w:left="2066" w:hanging="180"/>
      </w:pPr>
    </w:lvl>
    <w:lvl w:ilvl="3" w:tplc="0C0A000F" w:tentative="1">
      <w:start w:val="1"/>
      <w:numFmt w:val="decimal"/>
      <w:lvlText w:val="%4."/>
      <w:lvlJc w:val="left"/>
      <w:pPr>
        <w:ind w:left="2786" w:hanging="360"/>
      </w:pPr>
    </w:lvl>
    <w:lvl w:ilvl="4" w:tplc="0C0A0019" w:tentative="1">
      <w:start w:val="1"/>
      <w:numFmt w:val="lowerLetter"/>
      <w:lvlText w:val="%5."/>
      <w:lvlJc w:val="left"/>
      <w:pPr>
        <w:ind w:left="3506" w:hanging="360"/>
      </w:pPr>
    </w:lvl>
    <w:lvl w:ilvl="5" w:tplc="0C0A001B" w:tentative="1">
      <w:start w:val="1"/>
      <w:numFmt w:val="lowerRoman"/>
      <w:lvlText w:val="%6."/>
      <w:lvlJc w:val="right"/>
      <w:pPr>
        <w:ind w:left="4226" w:hanging="180"/>
      </w:pPr>
    </w:lvl>
    <w:lvl w:ilvl="6" w:tplc="0C0A000F" w:tentative="1">
      <w:start w:val="1"/>
      <w:numFmt w:val="decimal"/>
      <w:lvlText w:val="%7."/>
      <w:lvlJc w:val="left"/>
      <w:pPr>
        <w:ind w:left="4946" w:hanging="360"/>
      </w:pPr>
    </w:lvl>
    <w:lvl w:ilvl="7" w:tplc="0C0A0019" w:tentative="1">
      <w:start w:val="1"/>
      <w:numFmt w:val="lowerLetter"/>
      <w:lvlText w:val="%8."/>
      <w:lvlJc w:val="left"/>
      <w:pPr>
        <w:ind w:left="5666" w:hanging="360"/>
      </w:pPr>
    </w:lvl>
    <w:lvl w:ilvl="8" w:tplc="0C0A001B" w:tentative="1">
      <w:start w:val="1"/>
      <w:numFmt w:val="lowerRoman"/>
      <w:lvlText w:val="%9."/>
      <w:lvlJc w:val="right"/>
      <w:pPr>
        <w:ind w:left="63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33A"/>
    <w:rsid w:val="000C05AB"/>
    <w:rsid w:val="000C522A"/>
    <w:rsid w:val="0017036F"/>
    <w:rsid w:val="001A7777"/>
    <w:rsid w:val="002C2805"/>
    <w:rsid w:val="002C3EC1"/>
    <w:rsid w:val="00320548"/>
    <w:rsid w:val="00392078"/>
    <w:rsid w:val="00420697"/>
    <w:rsid w:val="00430492"/>
    <w:rsid w:val="00440B86"/>
    <w:rsid w:val="004434F0"/>
    <w:rsid w:val="00447FC5"/>
    <w:rsid w:val="00487D47"/>
    <w:rsid w:val="004B333A"/>
    <w:rsid w:val="00541FCD"/>
    <w:rsid w:val="005D666D"/>
    <w:rsid w:val="00636F1C"/>
    <w:rsid w:val="0068669B"/>
    <w:rsid w:val="006909FA"/>
    <w:rsid w:val="006A1DB8"/>
    <w:rsid w:val="006B0CD4"/>
    <w:rsid w:val="006C0252"/>
    <w:rsid w:val="00714DF3"/>
    <w:rsid w:val="007326F2"/>
    <w:rsid w:val="00760C27"/>
    <w:rsid w:val="00762090"/>
    <w:rsid w:val="00791CA3"/>
    <w:rsid w:val="007F050D"/>
    <w:rsid w:val="008B1DFD"/>
    <w:rsid w:val="009146E8"/>
    <w:rsid w:val="00916F00"/>
    <w:rsid w:val="00920721"/>
    <w:rsid w:val="00952CBD"/>
    <w:rsid w:val="00986940"/>
    <w:rsid w:val="00B86051"/>
    <w:rsid w:val="00BA1B83"/>
    <w:rsid w:val="00BC3E7A"/>
    <w:rsid w:val="00BD6BB6"/>
    <w:rsid w:val="00CC3F8E"/>
    <w:rsid w:val="00CE50C6"/>
    <w:rsid w:val="00D51DC9"/>
    <w:rsid w:val="00DA3C61"/>
    <w:rsid w:val="00DA5A05"/>
    <w:rsid w:val="00DB19B0"/>
    <w:rsid w:val="00DC1DD3"/>
    <w:rsid w:val="00DD332F"/>
    <w:rsid w:val="00E7287E"/>
    <w:rsid w:val="00F25569"/>
    <w:rsid w:val="00F32591"/>
    <w:rsid w:val="00FA149B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E834C-3377-414A-B012-73366F26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6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BB6"/>
  </w:style>
  <w:style w:type="paragraph" w:styleId="Piedepgina">
    <w:name w:val="footer"/>
    <w:basedOn w:val="Normal"/>
    <w:link w:val="PiedepginaCar"/>
    <w:uiPriority w:val="99"/>
    <w:unhideWhenUsed/>
    <w:rsid w:val="00BD6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BB6"/>
  </w:style>
  <w:style w:type="paragraph" w:styleId="Prrafodelista">
    <w:name w:val="List Paragraph"/>
    <w:basedOn w:val="Normal"/>
    <w:uiPriority w:val="34"/>
    <w:qFormat/>
    <w:rsid w:val="00BD6BB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Marín Fernández, Laura</dc:creator>
  <cp:lastModifiedBy>Amez Herrero, Miguel</cp:lastModifiedBy>
  <cp:revision>51</cp:revision>
  <dcterms:created xsi:type="dcterms:W3CDTF">2019-07-05T09:09:00Z</dcterms:created>
  <dcterms:modified xsi:type="dcterms:W3CDTF">2021-01-25T15:37:00Z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LastSaved">
    <vt:filetime>2019-07-05T00:00:00Z</vt:filetime>
  </property>
</Properties>
</file>